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Erweiterungsbau Realschule Plus Birkenfeld: Schreinerarbeiten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Schreinerarbeiten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